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4C267" w14:textId="77777777" w:rsidR="00DE202B" w:rsidRPr="00A83E47" w:rsidRDefault="00DE202B" w:rsidP="00DE202B">
      <w:pPr>
        <w:jc w:val="center"/>
        <w:rPr>
          <w:rFonts w:ascii="Times New Roman" w:hAnsi="Times New Roman" w:cs="Times New Roman"/>
          <w:b/>
        </w:rPr>
      </w:pPr>
      <w:r w:rsidRPr="00A83E47">
        <w:rPr>
          <w:rFonts w:ascii="Times New Roman" w:hAnsi="Times New Roman" w:cs="Times New Roman"/>
          <w:b/>
        </w:rPr>
        <w:t>Revisions to the Membership of the University Senate and Committees</w:t>
      </w:r>
    </w:p>
    <w:p w14:paraId="2FDF92DB" w14:textId="356E3328" w:rsidR="00DE202B" w:rsidRPr="00A83E47" w:rsidRDefault="00A1675F" w:rsidP="00EC7D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</w:t>
      </w:r>
      <w:r w:rsidR="00DE202B" w:rsidRPr="00A83E47">
        <w:rPr>
          <w:rFonts w:ascii="Times New Roman" w:hAnsi="Times New Roman" w:cs="Times New Roman"/>
          <w:b/>
        </w:rPr>
        <w:t xml:space="preserve">s of </w:t>
      </w:r>
      <w:r w:rsidR="00C744CD">
        <w:rPr>
          <w:rFonts w:ascii="Times New Roman" w:hAnsi="Times New Roman" w:cs="Times New Roman"/>
          <w:b/>
        </w:rPr>
        <w:t>March</w:t>
      </w:r>
      <w:r w:rsidR="00040794">
        <w:rPr>
          <w:rFonts w:ascii="Times New Roman" w:hAnsi="Times New Roman" w:cs="Times New Roman"/>
          <w:b/>
        </w:rPr>
        <w:t xml:space="preserve"> </w:t>
      </w:r>
      <w:r w:rsidR="00DF7A0F">
        <w:rPr>
          <w:rFonts w:ascii="Times New Roman" w:hAnsi="Times New Roman" w:cs="Times New Roman"/>
          <w:b/>
        </w:rPr>
        <w:t>6</w:t>
      </w:r>
      <w:r w:rsidR="00EC7D7F">
        <w:rPr>
          <w:rFonts w:ascii="Times New Roman" w:hAnsi="Times New Roman" w:cs="Times New Roman"/>
          <w:b/>
        </w:rPr>
        <w:t>, 20</w:t>
      </w:r>
      <w:r w:rsidR="00C20384">
        <w:rPr>
          <w:rFonts w:ascii="Times New Roman" w:hAnsi="Times New Roman" w:cs="Times New Roman"/>
          <w:b/>
        </w:rPr>
        <w:t>20</w:t>
      </w:r>
    </w:p>
    <w:p w14:paraId="2F11BAF2" w14:textId="77777777" w:rsidR="00DE202B" w:rsidRPr="00A83E47" w:rsidRDefault="00DE202B" w:rsidP="00DE202B">
      <w:pPr>
        <w:rPr>
          <w:rFonts w:ascii="Times New Roman" w:hAnsi="Times New Roman" w:cs="Times New Roman"/>
        </w:rPr>
      </w:pPr>
    </w:p>
    <w:p w14:paraId="565EA599" w14:textId="77777777" w:rsidR="00DE202B" w:rsidRPr="00A83E47" w:rsidRDefault="00DE202B" w:rsidP="00DE202B">
      <w:pPr>
        <w:rPr>
          <w:rFonts w:ascii="Times New Roman" w:hAnsi="Times New Roman" w:cs="Times New Roman"/>
        </w:rPr>
      </w:pPr>
    </w:p>
    <w:p w14:paraId="0803B248" w14:textId="77777777" w:rsidR="00DE202B" w:rsidRPr="00317465" w:rsidRDefault="00695D51" w:rsidP="00DE202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Resources, Planning, and Institutional Policy Committee</w:t>
      </w:r>
      <w:r w:rsidR="00DE202B" w:rsidRPr="00317465">
        <w:rPr>
          <w:rFonts w:ascii="Times New Roman" w:hAnsi="Times New Roman" w:cs="Times New Roman"/>
          <w:b/>
          <w:u w:val="single"/>
        </w:rPr>
        <w:t xml:space="preserve"> (</w:t>
      </w:r>
      <w:r>
        <w:rPr>
          <w:rFonts w:ascii="Times New Roman" w:hAnsi="Times New Roman" w:cs="Times New Roman"/>
          <w:b/>
          <w:u w:val="single"/>
        </w:rPr>
        <w:t>RPIPC)</w:t>
      </w:r>
    </w:p>
    <w:p w14:paraId="3DDB7FB1" w14:textId="6811D5F7" w:rsidR="00EC7D7F" w:rsidRPr="007F0DF3" w:rsidRDefault="007F0DF3" w:rsidP="007F0DF3">
      <w:pPr>
        <w:pStyle w:val="ListParagraph"/>
        <w:numPr>
          <w:ilvl w:val="0"/>
          <w:numId w:val="4"/>
        </w:numPr>
      </w:pPr>
      <w:r>
        <w:t>The new s</w:t>
      </w:r>
      <w:r w:rsidRPr="00EC7D7F">
        <w:t xml:space="preserve">taff council designee </w:t>
      </w:r>
      <w:proofErr w:type="gramStart"/>
      <w:r>
        <w:t>is</w:t>
      </w:r>
      <w:r w:rsidRPr="00EC7D7F">
        <w:t>:</w:t>
      </w:r>
      <w:proofErr w:type="gramEnd"/>
      <w:r w:rsidRPr="00EC7D7F">
        <w:t xml:space="preserve"> </w:t>
      </w:r>
      <w:r>
        <w:t>TB</w:t>
      </w:r>
      <w:r w:rsidR="00C744CD">
        <w:t>D</w:t>
      </w:r>
    </w:p>
    <w:p w14:paraId="75B95398" w14:textId="77777777" w:rsidR="00C744CD" w:rsidRDefault="00C744CD" w:rsidP="00C744CD">
      <w:pPr>
        <w:rPr>
          <w:b/>
          <w:u w:val="single"/>
        </w:rPr>
      </w:pPr>
    </w:p>
    <w:p w14:paraId="0F4A53DA" w14:textId="20CD0EB1" w:rsidR="00C744CD" w:rsidRDefault="00C744CD" w:rsidP="00C744CD">
      <w:pPr>
        <w:rPr>
          <w:b/>
        </w:rPr>
      </w:pPr>
      <w:r>
        <w:rPr>
          <w:b/>
          <w:u w:val="single"/>
        </w:rPr>
        <w:t>Faculty Affairs Policy Committee (FAPC)</w:t>
      </w:r>
    </w:p>
    <w:p w14:paraId="317F93FC" w14:textId="647B6466" w:rsidR="00C744CD" w:rsidRDefault="00C744CD" w:rsidP="00C744CD">
      <w:pPr>
        <w:pStyle w:val="ListParagraph"/>
        <w:numPr>
          <w:ilvl w:val="0"/>
          <w:numId w:val="4"/>
        </w:numPr>
      </w:pPr>
      <w:r>
        <w:t>Mariana Stoyanova</w:t>
      </w:r>
      <w:r>
        <w:t xml:space="preserve"> has replaced </w:t>
      </w:r>
      <w:r>
        <w:t>Hedwig Fraunhofer</w:t>
      </w:r>
      <w:r>
        <w:t xml:space="preserve"> effective </w:t>
      </w:r>
      <w:r>
        <w:t>6</w:t>
      </w:r>
      <w:r>
        <w:t xml:space="preserve"> </w:t>
      </w:r>
      <w:r>
        <w:t>March</w:t>
      </w:r>
      <w:r>
        <w:t xml:space="preserve"> 20</w:t>
      </w:r>
      <w:r>
        <w:t>20</w:t>
      </w:r>
    </w:p>
    <w:p w14:paraId="4659152C" w14:textId="77777777" w:rsidR="00C20384" w:rsidRDefault="00C20384">
      <w:bookmarkStart w:id="0" w:name="_GoBack"/>
      <w:bookmarkEnd w:id="0"/>
    </w:p>
    <w:sectPr w:rsidR="00C20384" w:rsidSect="00DE202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30197"/>
    <w:multiLevelType w:val="hybridMultilevel"/>
    <w:tmpl w:val="EE467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64E10"/>
    <w:multiLevelType w:val="hybridMultilevel"/>
    <w:tmpl w:val="DD103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2C398E"/>
    <w:multiLevelType w:val="hybridMultilevel"/>
    <w:tmpl w:val="92FE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72A69"/>
    <w:multiLevelType w:val="hybridMultilevel"/>
    <w:tmpl w:val="517C5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827BC"/>
    <w:multiLevelType w:val="hybridMultilevel"/>
    <w:tmpl w:val="3CA87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2B"/>
    <w:rsid w:val="00040794"/>
    <w:rsid w:val="001524A5"/>
    <w:rsid w:val="001E4551"/>
    <w:rsid w:val="0022576C"/>
    <w:rsid w:val="00275472"/>
    <w:rsid w:val="002E1547"/>
    <w:rsid w:val="003E5D6A"/>
    <w:rsid w:val="00440E13"/>
    <w:rsid w:val="004B791C"/>
    <w:rsid w:val="005222E1"/>
    <w:rsid w:val="00695D51"/>
    <w:rsid w:val="007636B4"/>
    <w:rsid w:val="007F0DF3"/>
    <w:rsid w:val="008177C2"/>
    <w:rsid w:val="008C7A6A"/>
    <w:rsid w:val="00914EE8"/>
    <w:rsid w:val="009953F2"/>
    <w:rsid w:val="00A1675F"/>
    <w:rsid w:val="00AF719A"/>
    <w:rsid w:val="00BE7277"/>
    <w:rsid w:val="00C20384"/>
    <w:rsid w:val="00C744CD"/>
    <w:rsid w:val="00CC1274"/>
    <w:rsid w:val="00DC35E7"/>
    <w:rsid w:val="00DE202B"/>
    <w:rsid w:val="00DF7A0F"/>
    <w:rsid w:val="00EC7D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AFE59C"/>
  <w15:docId w15:val="{E69221ED-685E-4F44-889F-DCD2EEF0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0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20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6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GCSU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Declouette</dc:creator>
  <cp:keywords/>
  <dc:description/>
  <cp:lastModifiedBy>x</cp:lastModifiedBy>
  <cp:revision>4</cp:revision>
  <cp:lastPrinted>2017-01-20T18:56:00Z</cp:lastPrinted>
  <dcterms:created xsi:type="dcterms:W3CDTF">2020-01-23T18:00:00Z</dcterms:created>
  <dcterms:modified xsi:type="dcterms:W3CDTF">2020-03-03T18:43:00Z</dcterms:modified>
</cp:coreProperties>
</file>